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隽水小学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通城县隽水小学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通城县隽水小学2021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通城县隽水小学2021</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通城县隽水小学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隽水小学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截至</w:t>
      </w:r>
      <w:r>
        <w:rPr>
          <w:rFonts w:hint="eastAsia" w:ascii="仿宋" w:hAnsi="仿宋" w:eastAsia="仿宋" w:cs="仿宋"/>
          <w:color w:val="000000"/>
          <w:sz w:val="28"/>
          <w:szCs w:val="28"/>
          <w:lang w:eastAsia="zh-CN"/>
        </w:rPr>
        <w:t>20</w:t>
      </w: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rPr>
        <w:t>年底，</w:t>
      </w:r>
      <w:r>
        <w:rPr>
          <w:rFonts w:hint="eastAsia" w:ascii="仿宋" w:hAnsi="仿宋" w:eastAsia="仿宋" w:cs="仿宋"/>
          <w:color w:val="000000"/>
          <w:sz w:val="28"/>
          <w:szCs w:val="28"/>
          <w:lang w:eastAsia="zh-CN"/>
        </w:rPr>
        <w:t>通城县</w:t>
      </w:r>
      <w:r>
        <w:rPr>
          <w:rFonts w:hint="eastAsia" w:ascii="仿宋" w:hAnsi="仿宋" w:eastAsia="仿宋" w:cs="仿宋"/>
          <w:i w:val="0"/>
          <w:caps w:val="0"/>
          <w:color w:val="auto"/>
          <w:spacing w:val="0"/>
          <w:sz w:val="28"/>
          <w:szCs w:val="28"/>
          <w:shd w:val="clear" w:fill="FFFFFF"/>
          <w:lang w:val="en-US" w:eastAsia="zh-CN"/>
        </w:rPr>
        <w:t>隽水小学</w:t>
      </w:r>
      <w:r>
        <w:rPr>
          <w:rFonts w:hint="eastAsia" w:ascii="仿宋" w:hAnsi="仿宋" w:eastAsia="仿宋" w:cs="仿宋"/>
          <w:color w:val="000000"/>
          <w:sz w:val="28"/>
          <w:szCs w:val="28"/>
        </w:rPr>
        <w:t>核定的</w:t>
      </w:r>
      <w:r>
        <w:rPr>
          <w:rFonts w:hint="eastAsia" w:ascii="仿宋" w:hAnsi="仿宋" w:eastAsia="仿宋" w:cs="仿宋"/>
          <w:color w:val="000000"/>
          <w:sz w:val="28"/>
          <w:szCs w:val="28"/>
          <w:lang w:val="en-US" w:eastAsia="zh-CN"/>
        </w:rPr>
        <w:t>事业</w:t>
      </w:r>
      <w:r>
        <w:rPr>
          <w:rFonts w:hint="eastAsia" w:ascii="仿宋" w:hAnsi="仿宋" w:eastAsia="仿宋" w:cs="仿宋"/>
          <w:color w:val="000000"/>
          <w:sz w:val="28"/>
          <w:szCs w:val="28"/>
        </w:rPr>
        <w:t>编制</w:t>
      </w:r>
      <w:r>
        <w:rPr>
          <w:rFonts w:hint="eastAsia" w:ascii="仿宋" w:hAnsi="仿宋" w:eastAsia="仿宋" w:cs="仿宋"/>
          <w:color w:val="000000"/>
          <w:sz w:val="28"/>
          <w:szCs w:val="28"/>
          <w:lang w:val="en-US" w:eastAsia="zh-CN"/>
        </w:rPr>
        <w:t>108</w:t>
      </w:r>
      <w:r>
        <w:rPr>
          <w:rFonts w:hint="eastAsia" w:ascii="仿宋" w:hAnsi="仿宋" w:eastAsia="仿宋" w:cs="仿宋"/>
          <w:color w:val="000000"/>
          <w:sz w:val="28"/>
          <w:szCs w:val="28"/>
        </w:rPr>
        <w:t>个，工勤编制数</w:t>
      </w:r>
      <w:r>
        <w:rPr>
          <w:rFonts w:hint="eastAsia" w:ascii="仿宋" w:hAnsi="仿宋" w:eastAsia="仿宋" w:cs="仿宋"/>
          <w:color w:val="000000"/>
          <w:sz w:val="28"/>
          <w:szCs w:val="28"/>
          <w:lang w:val="en-US" w:eastAsia="zh-CN"/>
        </w:rPr>
        <w:t>0</w:t>
      </w:r>
      <w:r>
        <w:rPr>
          <w:rFonts w:hint="eastAsia" w:ascii="仿宋" w:hAnsi="仿宋" w:eastAsia="仿宋" w:cs="仿宋"/>
          <w:color w:val="000000"/>
          <w:sz w:val="28"/>
          <w:szCs w:val="28"/>
        </w:rPr>
        <w:t>个。在岗人数</w:t>
      </w:r>
      <w:r>
        <w:rPr>
          <w:rFonts w:hint="eastAsia" w:ascii="仿宋" w:hAnsi="仿宋" w:eastAsia="仿宋" w:cs="仿宋"/>
          <w:color w:val="000000"/>
          <w:sz w:val="28"/>
          <w:szCs w:val="28"/>
          <w:lang w:val="en-US" w:eastAsia="zh-CN"/>
        </w:rPr>
        <w:t>108</w:t>
      </w:r>
      <w:r>
        <w:rPr>
          <w:rFonts w:hint="eastAsia" w:ascii="仿宋" w:hAnsi="仿宋" w:eastAsia="仿宋" w:cs="仿宋"/>
          <w:color w:val="000000"/>
          <w:sz w:val="28"/>
          <w:szCs w:val="28"/>
        </w:rPr>
        <w:t>人，离退休</w:t>
      </w:r>
      <w:r>
        <w:rPr>
          <w:rFonts w:hint="eastAsia" w:ascii="仿宋" w:hAnsi="仿宋" w:eastAsia="仿宋" w:cs="仿宋"/>
          <w:color w:val="000000"/>
          <w:sz w:val="28"/>
          <w:szCs w:val="28"/>
          <w:lang w:val="en-US" w:eastAsia="zh-CN"/>
        </w:rPr>
        <w:t>94</w:t>
      </w:r>
      <w:r>
        <w:rPr>
          <w:rFonts w:hint="eastAsia" w:ascii="仿宋" w:hAnsi="仿宋" w:eastAsia="仿宋" w:cs="仿宋"/>
          <w:color w:val="000000"/>
          <w:sz w:val="28"/>
          <w:szCs w:val="28"/>
        </w:rPr>
        <w:t>人。</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color w:val="000000"/>
          <w:sz w:val="28"/>
          <w:szCs w:val="28"/>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通城县隽水小学2021</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通城县隽水小学2021</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1571.61万元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4995.7万元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76.06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4995.7万元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76.06</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:项目完工。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通城县隽水小学2021</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通城县隽水小学2021</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通城县隽水小学2021</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lang w:val="en-US" w:eastAsia="zh-CN"/>
        </w:rPr>
        <w:t>减少3184.11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66.95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lang w:val="en-US" w:eastAsia="zh-CN"/>
        </w:rPr>
        <w:t>减少3184.11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66.95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通城县隽水小学2021</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减少145.37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下降8.46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，主要原因：</w:t>
      </w:r>
      <w:r>
        <w:rPr>
          <w:rFonts w:hint="eastAsia" w:ascii="仿宋" w:hAnsi="仿宋" w:eastAsia="仿宋" w:cs="仿宋"/>
          <w:color w:val="auto"/>
          <w:sz w:val="28"/>
          <w:szCs w:val="28"/>
          <w:lang w:val="en-US" w:eastAsia="zh-CN"/>
        </w:rPr>
        <w:t>人数减少。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1172.54万元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74.61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237.92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15.14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161.15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10.25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1571.61</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减少145.37</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下降8.46</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，主要原因：</w:t>
      </w:r>
      <w:r>
        <w:rPr>
          <w:rFonts w:hint="eastAsia" w:ascii="仿宋" w:hAnsi="仿宋" w:eastAsia="仿宋" w:cs="仿宋"/>
          <w:color w:val="auto"/>
          <w:sz w:val="28"/>
          <w:szCs w:val="28"/>
          <w:lang w:val="en-US" w:eastAsia="zh-CN"/>
        </w:rPr>
        <w:t>人数减少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1370.42万元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87.2</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48.81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3.11</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152.37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9.69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隽水小学2021</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6.2</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21.77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比年初预算数减少4.85万元，降低78.22%，减少主要原因：公务用车改革和认真贯彻落实中央、省、市、县关于厉行节约的各项要求，进一步从严控制“三公经费”开支。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45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270</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152.37</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615.9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25.8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25.88</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2.78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4.19</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24.68</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8.65</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0.12</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3.61</w:t>
      </w:r>
      <w:r>
        <w:rPr>
          <w:rFonts w:hint="eastAsia" w:ascii="仿宋" w:hAnsi="仿宋" w:eastAsia="仿宋" w:cs="仿宋"/>
          <w:color w:val="auto"/>
          <w:sz w:val="28"/>
          <w:szCs w:val="28"/>
          <w:lang w:eastAsia="zh-CN"/>
        </w:rPr>
        <w:t>万元， 委托业务费0万元，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0.48</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3.23万元，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25.71万</w:t>
      </w:r>
      <w:r>
        <w:rPr>
          <w:rFonts w:hint="eastAsia" w:ascii="仿宋" w:hAnsi="仿宋" w:eastAsia="仿宋" w:cs="仿宋"/>
          <w:color w:val="auto"/>
          <w:sz w:val="28"/>
          <w:szCs w:val="28"/>
        </w:rPr>
        <w:t>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减少182.89</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下降54</w:t>
      </w:r>
      <w:r>
        <w:rPr>
          <w:rFonts w:hint="eastAsia" w:ascii="仿宋" w:hAnsi="仿宋" w:eastAsia="仿宋" w:cs="仿宋"/>
          <w:color w:val="auto"/>
          <w:sz w:val="28"/>
          <w:szCs w:val="28"/>
        </w:rPr>
        <w:t>%。主要原因是：严格落实中央八项规定，反对浪费，压缩办公经费</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通城县隽水小学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5.6</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通城县隽水小学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通城县隽水小学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通城县隽水小学2021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5701A9"/>
    <w:rsid w:val="1BDB3886"/>
    <w:rsid w:val="1DF83229"/>
    <w:rsid w:val="221D4684"/>
    <w:rsid w:val="240C4C9B"/>
    <w:rsid w:val="245B6282"/>
    <w:rsid w:val="252533C6"/>
    <w:rsid w:val="27083457"/>
    <w:rsid w:val="2E08741A"/>
    <w:rsid w:val="393323A7"/>
    <w:rsid w:val="3BA22D1B"/>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0</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2022-09-17T07:53:41Z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